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FB8F4" w14:textId="77777777" w:rsidR="009639A9" w:rsidRDefault="009639A9" w:rsidP="009639A9">
      <w:r w:rsidRPr="00935BCC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3F6A64AB" wp14:editId="6FA4CE7B">
            <wp:simplePos x="0" y="0"/>
            <wp:positionH relativeFrom="margin">
              <wp:posOffset>-551403</wp:posOffset>
            </wp:positionH>
            <wp:positionV relativeFrom="margin">
              <wp:posOffset>-724758</wp:posOffset>
            </wp:positionV>
            <wp:extent cx="1480185" cy="741045"/>
            <wp:effectExtent l="0" t="0" r="5715" b="0"/>
            <wp:wrapSquare wrapText="bothSides"/>
            <wp:docPr id="2" name="Picture 2" descr="Broan-NuTone 655 Bath Fan and Light with Heater, 70 CFM 4.0 Sones, White -  Built In Household Ventilation Fans - Amazo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oan-NuTone 655 Bath Fan and Light with Heater, 70 CFM 4.0 Sones, White -  Built In Household Ventilation Fans - Amazon.co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673AAF" w14:textId="77777777" w:rsidR="009639A9" w:rsidRPr="00421E53" w:rsidRDefault="009639A9" w:rsidP="009639A9">
      <w:pPr>
        <w:jc w:val="right"/>
        <w:rPr>
          <w:rFonts w:eastAsia="Times New Roman" w:cstheme="minorHAnsi"/>
          <w:b/>
          <w:bCs/>
        </w:rPr>
      </w:pPr>
      <w:r w:rsidRPr="00421E53">
        <w:rPr>
          <w:rFonts w:eastAsia="Times New Roman" w:cstheme="minorHAnsi"/>
          <w:b/>
          <w:bCs/>
        </w:rPr>
        <w:t>FACT SHEET</w:t>
      </w:r>
    </w:p>
    <w:p w14:paraId="214347CF" w14:textId="77777777" w:rsidR="009639A9" w:rsidRDefault="009639A9" w:rsidP="009639A9">
      <w:pPr>
        <w:rPr>
          <w:rFonts w:ascii="Times New Roman" w:eastAsia="Times New Roman" w:hAnsi="Times New Roman" w:cs="Times New Roman"/>
        </w:rPr>
      </w:pPr>
    </w:p>
    <w:p w14:paraId="2D2689D2" w14:textId="180ABAA1" w:rsidR="009639A9" w:rsidRPr="00A92E8F" w:rsidRDefault="009639A9" w:rsidP="009639A9">
      <w:pPr>
        <w:rPr>
          <w:rFonts w:eastAsia="Times New Roman" w:cstheme="minorHAnsi"/>
          <w:b/>
          <w:bCs/>
          <w:color w:val="3A3A3A"/>
          <w:sz w:val="32"/>
          <w:szCs w:val="32"/>
          <w:shd w:val="clear" w:color="auto" w:fill="FFFFFF"/>
        </w:rPr>
      </w:pPr>
      <w:proofErr w:type="spellStart"/>
      <w:r>
        <w:rPr>
          <w:rFonts w:eastAsia="Times New Roman" w:cstheme="minorHAnsi"/>
          <w:b/>
          <w:bCs/>
          <w:color w:val="3A3A3A"/>
          <w:sz w:val="32"/>
          <w:szCs w:val="32"/>
          <w:shd w:val="clear" w:color="auto" w:fill="FFFFFF"/>
        </w:rPr>
        <w:t>B</w:t>
      </w:r>
      <w:r w:rsidR="007A6BC1">
        <w:rPr>
          <w:rFonts w:eastAsia="Times New Roman" w:cstheme="minorHAnsi"/>
          <w:b/>
          <w:bCs/>
          <w:color w:val="3A3A3A"/>
          <w:sz w:val="32"/>
          <w:szCs w:val="32"/>
          <w:shd w:val="clear" w:color="auto" w:fill="FFFFFF"/>
        </w:rPr>
        <w:t>roan-NuTone</w:t>
      </w:r>
      <w:proofErr w:type="spellEnd"/>
      <w:r w:rsidR="007A6BC1">
        <w:rPr>
          <w:rFonts w:eastAsia="Times New Roman" w:cstheme="minorHAnsi"/>
          <w:b/>
          <w:bCs/>
          <w:color w:val="3A3A3A"/>
          <w:sz w:val="32"/>
          <w:szCs w:val="32"/>
          <w:shd w:val="clear" w:color="auto" w:fill="FFFFFF"/>
        </w:rPr>
        <w:t xml:space="preserve"> Kitchen Ventilation</w:t>
      </w:r>
    </w:p>
    <w:p w14:paraId="3A820AEA" w14:textId="77777777" w:rsidR="009639A9" w:rsidRDefault="009639A9" w:rsidP="009639A9">
      <w:pPr>
        <w:rPr>
          <w:rFonts w:eastAsia="Times New Roman" w:cstheme="minorHAnsi"/>
          <w:color w:val="3A3A3A"/>
          <w:sz w:val="22"/>
          <w:szCs w:val="22"/>
          <w:shd w:val="clear" w:color="auto" w:fill="FFFFFF"/>
        </w:rPr>
      </w:pPr>
    </w:p>
    <w:p w14:paraId="790A5BFD" w14:textId="0C180CA1" w:rsidR="007A6BC1" w:rsidRDefault="007A6BC1" w:rsidP="007A6BC1">
      <w:pPr>
        <w:rPr>
          <w:rFonts w:eastAsia="Times New Roman" w:cstheme="minorHAnsi"/>
          <w:color w:val="151515"/>
          <w:sz w:val="22"/>
          <w:szCs w:val="22"/>
          <w:shd w:val="clear" w:color="auto" w:fill="FFFFFF"/>
        </w:rPr>
      </w:pP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Fact: The kitchen is a primary source of poor indoor air quality. Excessive moisture, smoke and airborne particulate</w:t>
      </w:r>
      <w:r w:rsidR="00A60AF2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s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quickly infiltrate</w:t>
      </w:r>
      <w:r w:rsidR="00A60AF2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every room in your home. Indoor air can be up to 100 times more polluted than outside air, which means adequate ventilation is critical to a </w:t>
      </w:r>
      <w:r w:rsidR="00606EB4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healthier, 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more comfortable</w:t>
      </w:r>
      <w:r w:rsidR="0044274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environment. </w:t>
      </w:r>
    </w:p>
    <w:p w14:paraId="1FA7F32F" w14:textId="77777777" w:rsidR="007A6BC1" w:rsidRDefault="007A6BC1" w:rsidP="007A6BC1">
      <w:pPr>
        <w:rPr>
          <w:rFonts w:eastAsia="Times New Roman" w:cstheme="minorHAnsi"/>
          <w:color w:val="151515"/>
          <w:sz w:val="22"/>
          <w:szCs w:val="22"/>
          <w:shd w:val="clear" w:color="auto" w:fill="FFFFFF"/>
        </w:rPr>
      </w:pPr>
    </w:p>
    <w:p w14:paraId="077F600B" w14:textId="77777777" w:rsidR="007A6BC1" w:rsidRPr="007A6BC1" w:rsidRDefault="007A6BC1" w:rsidP="007A6BC1">
      <w:pPr>
        <w:rPr>
          <w:rFonts w:eastAsia="Times New Roman" w:cstheme="minorHAnsi"/>
          <w:b/>
          <w:bCs/>
          <w:color w:val="151515"/>
          <w:sz w:val="22"/>
          <w:szCs w:val="22"/>
          <w:u w:val="single"/>
          <w:shd w:val="clear" w:color="auto" w:fill="FFFFFF"/>
        </w:rPr>
      </w:pPr>
      <w:r w:rsidRPr="007A6BC1">
        <w:rPr>
          <w:rFonts w:eastAsia="Times New Roman" w:cstheme="minorHAnsi"/>
          <w:b/>
          <w:bCs/>
          <w:color w:val="151515"/>
          <w:sz w:val="22"/>
          <w:szCs w:val="22"/>
          <w:u w:val="single"/>
          <w:shd w:val="clear" w:color="auto" w:fill="FFFFFF"/>
        </w:rPr>
        <w:t>VERSATILITY + VARIETY</w:t>
      </w:r>
    </w:p>
    <w:p w14:paraId="7F307FFB" w14:textId="7FC0FD4A" w:rsidR="007A6BC1" w:rsidRPr="007A6BC1" w:rsidRDefault="007A6BC1" w:rsidP="007A6BC1">
      <w:pPr>
        <w:rPr>
          <w:rFonts w:eastAsia="Times New Roman" w:cstheme="minorHAnsi"/>
          <w:sz w:val="22"/>
          <w:szCs w:val="22"/>
        </w:rPr>
      </w:pPr>
      <w:proofErr w:type="spellStart"/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Broan-NuTone</w:t>
      </w:r>
      <w:proofErr w:type="spellEnd"/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has performance</w:t>
      </w:r>
      <w:r w:rsidR="00A60AF2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-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matched ventilation solutions for every </w:t>
      </w:r>
      <w:r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kitchen design, 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cooking style and type of appliance </w:t>
      </w:r>
      <w:r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needed.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Whether it’s a focal point </w:t>
      </w:r>
      <w:r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of the 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kitchen or concealed in custom cabinetry, </w:t>
      </w:r>
      <w:proofErr w:type="spellStart"/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Broan-NuTone</w:t>
      </w:r>
      <w:proofErr w:type="spellEnd"/>
      <w:r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provides homeowners with endless design possibilities for 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Under-Cabinet Range Hoods, Chimney Wall-Mount Range Hoods, Island Range Hoods, Downdraft Ventilation Systems, Outdoor and Built-In Range Hoods</w:t>
      </w:r>
      <w:r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.</w:t>
      </w:r>
    </w:p>
    <w:p w14:paraId="752E79A3" w14:textId="0650AF1D" w:rsidR="007A6BC1" w:rsidRPr="007A6BC1" w:rsidRDefault="007A6BC1" w:rsidP="007A6BC1">
      <w:pPr>
        <w:pStyle w:val="ListParagraph"/>
        <w:numPr>
          <w:ilvl w:val="0"/>
          <w:numId w:val="5"/>
        </w:numPr>
        <w:rPr>
          <w:rFonts w:eastAsia="Times New Roman" w:cstheme="minorHAnsi"/>
          <w:sz w:val="22"/>
          <w:szCs w:val="22"/>
        </w:rPr>
      </w:pPr>
      <w:r w:rsidRPr="007A6BC1">
        <w:rPr>
          <w:rFonts w:eastAsia="Times New Roman" w:cstheme="minorHAnsi"/>
          <w:b/>
          <w:bCs/>
          <w:color w:val="151515"/>
          <w:sz w:val="22"/>
          <w:szCs w:val="22"/>
          <w:shd w:val="clear" w:color="auto" w:fill="FFFFFF"/>
        </w:rPr>
        <w:t>Built-In</w:t>
      </w:r>
      <w:r w:rsidR="00A60AF2">
        <w:rPr>
          <w:rFonts w:eastAsia="Times New Roman" w:cstheme="minorHAnsi"/>
          <w:b/>
          <w:bCs/>
          <w:color w:val="151515"/>
          <w:sz w:val="22"/>
          <w:szCs w:val="22"/>
          <w:shd w:val="clear" w:color="auto" w:fill="FFFFFF"/>
        </w:rPr>
        <w:t>s</w:t>
      </w:r>
      <w:r w:rsidRPr="007A6BC1">
        <w:rPr>
          <w:rFonts w:eastAsia="Times New Roman" w:cstheme="minorHAnsi"/>
          <w:b/>
          <w:bCs/>
          <w:color w:val="151515"/>
          <w:sz w:val="22"/>
          <w:szCs w:val="22"/>
          <w:shd w:val="clear" w:color="auto" w:fill="FFFFFF"/>
        </w:rPr>
        <w:t>/Power Packs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are hidden ventilation alternative</w:t>
      </w:r>
      <w:r w:rsidR="00A60AF2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s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for the kitchen. </w:t>
      </w:r>
      <w:r w:rsidR="00A60AF2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They’re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simple, behind-the-scenes solution</w:t>
      </w:r>
      <w:r w:rsidR="00A60AF2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s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that eliminate smoke and odors without ever being noticed.</w:t>
      </w:r>
    </w:p>
    <w:p w14:paraId="50754658" w14:textId="37FF73D0" w:rsidR="007A6BC1" w:rsidRPr="007A6BC1" w:rsidRDefault="00A60AF2" w:rsidP="007A6BC1">
      <w:pPr>
        <w:pStyle w:val="ListParagraph"/>
        <w:numPr>
          <w:ilvl w:val="0"/>
          <w:numId w:val="5"/>
        </w:numPr>
        <w:rPr>
          <w:rFonts w:eastAsia="Times New Roman" w:cstheme="minorHAnsi"/>
          <w:sz w:val="22"/>
          <w:szCs w:val="22"/>
        </w:rPr>
      </w:pPr>
      <w:r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Modern, e</w:t>
      </w:r>
      <w:r w:rsid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ye-catching </w:t>
      </w:r>
      <w:r w:rsidR="007A6BC1" w:rsidRPr="007A6BC1">
        <w:rPr>
          <w:rFonts w:eastAsia="Times New Roman" w:cstheme="minorHAnsi"/>
          <w:b/>
          <w:bCs/>
          <w:color w:val="151515"/>
          <w:sz w:val="22"/>
          <w:szCs w:val="22"/>
          <w:shd w:val="clear" w:color="auto" w:fill="FFFFFF"/>
        </w:rPr>
        <w:t>Wall-Mount Chimne</w:t>
      </w:r>
      <w:r>
        <w:rPr>
          <w:rFonts w:eastAsia="Times New Roman" w:cstheme="minorHAnsi"/>
          <w:b/>
          <w:bCs/>
          <w:color w:val="151515"/>
          <w:sz w:val="22"/>
          <w:szCs w:val="22"/>
          <w:shd w:val="clear" w:color="auto" w:fill="FFFFFF"/>
        </w:rPr>
        <w:t xml:space="preserve">ys </w:t>
      </w:r>
      <w:r w:rsidRPr="00A60AF2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are</w:t>
      </w:r>
      <w:r>
        <w:rPr>
          <w:rFonts w:eastAsia="Times New Roman" w:cstheme="minorHAnsi"/>
          <w:b/>
          <w:bCs/>
          <w:color w:val="151515"/>
          <w:sz w:val="22"/>
          <w:szCs w:val="22"/>
          <w:shd w:val="clear" w:color="auto" w:fill="FFFFFF"/>
        </w:rPr>
        <w:t xml:space="preserve"> </w:t>
      </w:r>
      <w:r w:rsid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the solution for </w:t>
      </w:r>
      <w:r w:rsidR="007A6BC1"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kitchen</w:t>
      </w:r>
      <w:r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s that are</w:t>
      </w:r>
      <w:r w:rsidR="007A6BC1"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designed to make the range hood the center of attention</w:t>
      </w:r>
      <w:r w:rsid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>.</w:t>
      </w:r>
    </w:p>
    <w:p w14:paraId="67F3305B" w14:textId="6ABCE5C2" w:rsidR="007A6BC1" w:rsidRPr="007A6BC1" w:rsidRDefault="007A6BC1" w:rsidP="007A6BC1">
      <w:pPr>
        <w:pStyle w:val="ListParagraph"/>
        <w:numPr>
          <w:ilvl w:val="0"/>
          <w:numId w:val="5"/>
        </w:numPr>
        <w:rPr>
          <w:rFonts w:eastAsia="Times New Roman" w:cstheme="minorHAnsi"/>
          <w:sz w:val="22"/>
          <w:szCs w:val="22"/>
        </w:rPr>
      </w:pPr>
      <w:r w:rsidRPr="007A6BC1">
        <w:rPr>
          <w:rFonts w:eastAsia="Times New Roman" w:cstheme="minorHAnsi"/>
          <w:b/>
          <w:bCs/>
          <w:color w:val="151515"/>
          <w:sz w:val="22"/>
          <w:szCs w:val="22"/>
          <w:shd w:val="clear" w:color="auto" w:fill="FFFFFF"/>
        </w:rPr>
        <w:t>Under-Cabinet Range Hoods</w:t>
      </w:r>
      <w:r w:rsidRPr="007A6BC1">
        <w:rPr>
          <w:rFonts w:eastAsia="Times New Roman" w:cstheme="minorHAnsi"/>
          <w:color w:val="151515"/>
          <w:sz w:val="22"/>
          <w:szCs w:val="22"/>
          <w:shd w:val="clear" w:color="auto" w:fill="FFFFFF"/>
        </w:rPr>
        <w:t xml:space="preserve"> deliver best-in-class ventilation performance while preserving precious cabinet space.</w:t>
      </w:r>
    </w:p>
    <w:p w14:paraId="341D0DA6" w14:textId="440B2C46" w:rsidR="007A6BC1" w:rsidRPr="007A6BC1" w:rsidRDefault="007A6BC1" w:rsidP="007A6BC1">
      <w:pPr>
        <w:rPr>
          <w:rFonts w:eastAsia="Times New Roman" w:cstheme="minorHAnsi"/>
          <w:color w:val="151515"/>
          <w:sz w:val="22"/>
          <w:szCs w:val="22"/>
        </w:rPr>
      </w:pPr>
    </w:p>
    <w:p w14:paraId="7BAE6506" w14:textId="5118D4BD" w:rsidR="007A6BC1" w:rsidRPr="007A6BC1" w:rsidRDefault="007A6BC1" w:rsidP="007A6BC1">
      <w:pPr>
        <w:rPr>
          <w:rFonts w:eastAsia="Times New Roman" w:cstheme="minorHAnsi"/>
          <w:b/>
          <w:bCs/>
          <w:color w:val="151515"/>
          <w:sz w:val="22"/>
          <w:szCs w:val="22"/>
          <w:u w:val="single"/>
        </w:rPr>
      </w:pPr>
      <w:r w:rsidRPr="007A6BC1">
        <w:rPr>
          <w:rFonts w:eastAsia="Times New Roman" w:cstheme="minorHAnsi"/>
          <w:b/>
          <w:bCs/>
          <w:color w:val="151515"/>
          <w:sz w:val="22"/>
          <w:szCs w:val="22"/>
          <w:u w:val="single"/>
        </w:rPr>
        <w:t>PRODUCT HIGHLIGHTS</w:t>
      </w:r>
    </w:p>
    <w:p w14:paraId="797CA5DC" w14:textId="2B0110F7" w:rsidR="009639A9" w:rsidRDefault="007A6BC1" w:rsidP="007A6BC1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All 300</w:t>
      </w:r>
      <w:r w:rsidR="00A60AF2">
        <w:rPr>
          <w:sz w:val="22"/>
          <w:szCs w:val="22"/>
        </w:rPr>
        <w:t xml:space="preserve"> to </w:t>
      </w:r>
      <w:r>
        <w:rPr>
          <w:sz w:val="22"/>
          <w:szCs w:val="22"/>
        </w:rPr>
        <w:t xml:space="preserve">400 CFM hoods meet all Makeup Air Requirements. With a 600 CFM hood, </w:t>
      </w:r>
      <w:proofErr w:type="spellStart"/>
      <w:r>
        <w:rPr>
          <w:sz w:val="22"/>
          <w:szCs w:val="22"/>
        </w:rPr>
        <w:t>Broan-NuTone’s</w:t>
      </w:r>
      <w:proofErr w:type="spellEnd"/>
      <w:r>
        <w:rPr>
          <w:sz w:val="22"/>
          <w:szCs w:val="22"/>
        </w:rPr>
        <w:t xml:space="preserve"> Code Ready Technology (CRT) regulates the blower down to levels that do not exceed code requirements. </w:t>
      </w:r>
    </w:p>
    <w:p w14:paraId="2261B9B1" w14:textId="74588F55" w:rsidR="007A6BC1" w:rsidRPr="007A6BC1" w:rsidRDefault="007A6BC1" w:rsidP="007A6BC1">
      <w:pPr>
        <w:pStyle w:val="ListParagraph"/>
        <w:numPr>
          <w:ilvl w:val="0"/>
          <w:numId w:val="6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Broan-NuTone</w:t>
      </w:r>
      <w:proofErr w:type="spellEnd"/>
      <w:r>
        <w:rPr>
          <w:sz w:val="22"/>
          <w:szCs w:val="22"/>
        </w:rPr>
        <w:t xml:space="preserve"> offers a wide range of features (infrared sensing, voice control and automatic sensing) and </w:t>
      </w:r>
      <w:r w:rsidRPr="007A6BC1">
        <w:rPr>
          <w:sz w:val="22"/>
          <w:szCs w:val="22"/>
        </w:rPr>
        <w:t xml:space="preserve">accessories </w:t>
      </w:r>
      <w:r>
        <w:rPr>
          <w:sz w:val="22"/>
          <w:szCs w:val="22"/>
        </w:rPr>
        <w:t>(</w:t>
      </w:r>
      <w:r w:rsidRPr="007A6BC1">
        <w:rPr>
          <w:sz w:val="22"/>
          <w:szCs w:val="22"/>
        </w:rPr>
        <w:t>controls, lighting, metal backsplashes, mounting kits and more</w:t>
      </w:r>
      <w:r>
        <w:rPr>
          <w:sz w:val="22"/>
          <w:szCs w:val="22"/>
        </w:rPr>
        <w:t>)</w:t>
      </w:r>
      <w:r w:rsidRPr="007A6BC1">
        <w:rPr>
          <w:sz w:val="22"/>
          <w:szCs w:val="22"/>
        </w:rPr>
        <w:t xml:space="preserve">. </w:t>
      </w:r>
    </w:p>
    <w:p w14:paraId="3DF3EE42" w14:textId="77777777" w:rsidR="009639A9" w:rsidRPr="005E5025" w:rsidRDefault="009639A9" w:rsidP="009639A9">
      <w:pPr>
        <w:rPr>
          <w:rFonts w:eastAsia="Times New Roman" w:cstheme="minorHAnsi"/>
          <w:color w:val="3A3A3A"/>
          <w:sz w:val="22"/>
          <w:szCs w:val="22"/>
          <w:shd w:val="clear" w:color="auto" w:fill="FFFFFF"/>
        </w:rPr>
      </w:pPr>
      <w:r>
        <w:rPr>
          <w:rFonts w:eastAsia="Times New Roman" w:cstheme="minorHAnsi"/>
          <w:color w:val="3A3A3A"/>
          <w:sz w:val="22"/>
          <w:szCs w:val="22"/>
          <w:shd w:val="clear" w:color="auto" w:fill="FFFFFF"/>
        </w:rPr>
        <w:t xml:space="preserve">                   </w:t>
      </w:r>
    </w:p>
    <w:p w14:paraId="5208297A" w14:textId="5BFEF663" w:rsidR="009639A9" w:rsidRPr="00CA2A63" w:rsidRDefault="007A6BC1" w:rsidP="009639A9">
      <w:pPr>
        <w:rPr>
          <w:rFonts w:eastAsia="Times New Roman" w:cstheme="minorHAnsi"/>
          <w:b/>
          <w:bCs/>
          <w:sz w:val="22"/>
          <w:szCs w:val="22"/>
          <w:u w:val="single"/>
        </w:rPr>
      </w:pPr>
      <w:r>
        <w:rPr>
          <w:rFonts w:eastAsia="Times New Roman" w:cstheme="minorHAnsi"/>
          <w:b/>
          <w:bCs/>
          <w:sz w:val="22"/>
          <w:szCs w:val="22"/>
          <w:u w:val="single"/>
        </w:rPr>
        <w:t>NEWLY UPDATED/AVAILABLE PRODUCTS</w:t>
      </w:r>
    </w:p>
    <w:p w14:paraId="3D4B3DC8" w14:textId="309165ED" w:rsidR="007A6BC1" w:rsidRPr="007A6BC1" w:rsidRDefault="007A6BC1" w:rsidP="007A6BC1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proofErr w:type="spellStart"/>
      <w:r w:rsidRPr="007A6BC1">
        <w:rPr>
          <w:rFonts w:cstheme="minorHAnsi"/>
          <w:color w:val="000000"/>
          <w:sz w:val="22"/>
          <w:szCs w:val="22"/>
        </w:rPr>
        <w:t>Broan</w:t>
      </w:r>
      <w:proofErr w:type="spellEnd"/>
      <w:r w:rsidRPr="007A6BC1">
        <w:rPr>
          <w:rFonts w:cstheme="minorHAnsi"/>
          <w:color w:val="000000"/>
          <w:sz w:val="22"/>
          <w:szCs w:val="22"/>
        </w:rPr>
        <w:t>® Elite 30</w:t>
      </w:r>
      <w:r w:rsidR="00A60AF2">
        <w:rPr>
          <w:rFonts w:cstheme="minorHAnsi"/>
          <w:color w:val="000000"/>
          <w:sz w:val="22"/>
          <w:szCs w:val="22"/>
        </w:rPr>
        <w:t>"</w:t>
      </w:r>
      <w:r w:rsidRPr="007A6BC1">
        <w:rPr>
          <w:rFonts w:cstheme="minorHAnsi"/>
          <w:color w:val="000000"/>
          <w:sz w:val="22"/>
          <w:szCs w:val="22"/>
        </w:rPr>
        <w:t xml:space="preserve"> Convertible Under-Cabinet Range Hood, 375 Max Blower CFM</w:t>
      </w:r>
      <w:r w:rsidR="00606EB4">
        <w:rPr>
          <w:rFonts w:cstheme="minorHAnsi"/>
          <w:color w:val="000000"/>
          <w:sz w:val="22"/>
          <w:szCs w:val="22"/>
        </w:rPr>
        <w:t>, White</w:t>
      </w:r>
      <w:r>
        <w:rPr>
          <w:rFonts w:cstheme="minorHAnsi"/>
          <w:color w:val="000000"/>
          <w:sz w:val="22"/>
          <w:szCs w:val="22"/>
        </w:rPr>
        <w:t xml:space="preserve"> (</w:t>
      </w:r>
      <w:r w:rsidRPr="007A6BC1">
        <w:rPr>
          <w:rFonts w:cstheme="minorHAnsi"/>
          <w:color w:val="000000"/>
          <w:sz w:val="22"/>
          <w:szCs w:val="22"/>
        </w:rPr>
        <w:t>ALT230WW</w:t>
      </w:r>
      <w:r>
        <w:rPr>
          <w:rFonts w:cstheme="minorHAnsi"/>
          <w:color w:val="000000"/>
          <w:sz w:val="22"/>
          <w:szCs w:val="22"/>
        </w:rPr>
        <w:t>)</w:t>
      </w:r>
    </w:p>
    <w:p w14:paraId="05631863" w14:textId="2E980C62" w:rsidR="007A6BC1" w:rsidRPr="007A6BC1" w:rsidRDefault="007A6BC1" w:rsidP="007A6BC1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proofErr w:type="spellStart"/>
      <w:r w:rsidRPr="007A6BC1">
        <w:rPr>
          <w:rFonts w:cstheme="minorHAnsi"/>
          <w:color w:val="000000"/>
          <w:sz w:val="22"/>
          <w:szCs w:val="22"/>
        </w:rPr>
        <w:t>Broan</w:t>
      </w:r>
      <w:proofErr w:type="spellEnd"/>
      <w:r w:rsidRPr="007A6BC1">
        <w:rPr>
          <w:rFonts w:cstheme="minorHAnsi"/>
          <w:color w:val="000000"/>
          <w:sz w:val="22"/>
          <w:szCs w:val="22"/>
        </w:rPr>
        <w:t xml:space="preserve"> 30</w:t>
      </w:r>
      <w:r w:rsidR="00A60AF2">
        <w:rPr>
          <w:rFonts w:cstheme="minorHAnsi"/>
          <w:color w:val="000000"/>
          <w:sz w:val="22"/>
          <w:szCs w:val="22"/>
        </w:rPr>
        <w:t xml:space="preserve">" </w:t>
      </w:r>
      <w:r w:rsidR="00606EB4">
        <w:rPr>
          <w:rFonts w:cstheme="minorHAnsi"/>
          <w:color w:val="000000"/>
          <w:sz w:val="22"/>
          <w:szCs w:val="22"/>
        </w:rPr>
        <w:t xml:space="preserve">Range Hood, </w:t>
      </w:r>
      <w:r w:rsidRPr="007A6BC1">
        <w:rPr>
          <w:rFonts w:cstheme="minorHAnsi"/>
          <w:color w:val="000000"/>
          <w:sz w:val="22"/>
          <w:szCs w:val="22"/>
        </w:rPr>
        <w:t>300 Max Blower CFM</w:t>
      </w:r>
      <w:r w:rsidR="00606EB4">
        <w:rPr>
          <w:rFonts w:cstheme="minorHAnsi"/>
          <w:color w:val="000000"/>
          <w:sz w:val="22"/>
          <w:szCs w:val="22"/>
        </w:rPr>
        <w:t>,</w:t>
      </w:r>
      <w:r w:rsidRPr="007A6BC1">
        <w:rPr>
          <w:rFonts w:cstheme="minorHAnsi"/>
          <w:color w:val="000000"/>
          <w:sz w:val="22"/>
          <w:szCs w:val="22"/>
        </w:rPr>
        <w:t xml:space="preserve"> 1.5 Sones</w:t>
      </w:r>
      <w:r w:rsidR="00606EB4">
        <w:rPr>
          <w:rFonts w:cstheme="minorHAnsi"/>
          <w:color w:val="000000"/>
          <w:sz w:val="22"/>
          <w:szCs w:val="22"/>
        </w:rPr>
        <w:t>,</w:t>
      </w:r>
      <w:r w:rsidRPr="007A6BC1">
        <w:rPr>
          <w:rFonts w:cstheme="minorHAnsi"/>
          <w:color w:val="000000"/>
          <w:sz w:val="22"/>
          <w:szCs w:val="22"/>
        </w:rPr>
        <w:t xml:space="preserve"> ENERGY STAR® </w:t>
      </w:r>
      <w:r w:rsidR="00606EB4">
        <w:rPr>
          <w:rFonts w:cstheme="minorHAnsi"/>
          <w:color w:val="000000"/>
          <w:sz w:val="22"/>
          <w:szCs w:val="22"/>
        </w:rPr>
        <w:t>C</w:t>
      </w:r>
      <w:r w:rsidRPr="007A6BC1">
        <w:rPr>
          <w:rFonts w:cstheme="minorHAnsi"/>
          <w:color w:val="000000"/>
          <w:sz w:val="22"/>
          <w:szCs w:val="22"/>
        </w:rPr>
        <w:t>ertified</w:t>
      </w:r>
      <w:r w:rsidR="00606EB4">
        <w:rPr>
          <w:rFonts w:cstheme="minorHAnsi"/>
          <w:color w:val="000000"/>
          <w:sz w:val="22"/>
          <w:szCs w:val="22"/>
        </w:rPr>
        <w:t>,</w:t>
      </w:r>
      <w:r w:rsidR="00606EB4" w:rsidRPr="00606EB4">
        <w:t xml:space="preserve"> </w:t>
      </w:r>
      <w:r w:rsidR="00606EB4" w:rsidRPr="00606EB4">
        <w:rPr>
          <w:rFonts w:cstheme="minorHAnsi"/>
          <w:color w:val="000000"/>
          <w:sz w:val="22"/>
          <w:szCs w:val="22"/>
        </w:rPr>
        <w:t>Stainless Steel</w:t>
      </w:r>
      <w:r>
        <w:rPr>
          <w:rFonts w:cstheme="minorHAnsi"/>
          <w:color w:val="000000"/>
          <w:sz w:val="22"/>
          <w:szCs w:val="22"/>
        </w:rPr>
        <w:t xml:space="preserve"> (</w:t>
      </w:r>
      <w:r w:rsidRPr="007A6BC1">
        <w:rPr>
          <w:rFonts w:cstheme="minorHAnsi"/>
          <w:color w:val="000000"/>
          <w:sz w:val="22"/>
          <w:szCs w:val="22"/>
        </w:rPr>
        <w:t>BCSEK130SS</w:t>
      </w:r>
      <w:r>
        <w:rPr>
          <w:rFonts w:cstheme="minorHAnsi"/>
          <w:color w:val="000000"/>
          <w:sz w:val="22"/>
          <w:szCs w:val="22"/>
        </w:rPr>
        <w:t>)</w:t>
      </w:r>
    </w:p>
    <w:p w14:paraId="0EFE0FE2" w14:textId="4AEC41D0" w:rsidR="007A6BC1" w:rsidRPr="007A6BC1" w:rsidRDefault="007A6BC1" w:rsidP="007A6BC1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proofErr w:type="spellStart"/>
      <w:r w:rsidRPr="007A6BC1">
        <w:rPr>
          <w:rFonts w:cstheme="minorHAnsi"/>
          <w:color w:val="000000"/>
          <w:sz w:val="22"/>
          <w:szCs w:val="22"/>
        </w:rPr>
        <w:t>Broan</w:t>
      </w:r>
      <w:proofErr w:type="spellEnd"/>
      <w:r w:rsidRPr="007A6BC1">
        <w:rPr>
          <w:rFonts w:cstheme="minorHAnsi"/>
          <w:color w:val="000000"/>
          <w:sz w:val="22"/>
          <w:szCs w:val="22"/>
        </w:rPr>
        <w:t>® 30</w:t>
      </w:r>
      <w:r w:rsidR="00A60AF2">
        <w:rPr>
          <w:rFonts w:cstheme="minorHAnsi"/>
          <w:color w:val="000000"/>
          <w:sz w:val="22"/>
          <w:szCs w:val="22"/>
        </w:rPr>
        <w:t xml:space="preserve">" </w:t>
      </w:r>
      <w:r w:rsidRPr="007A6BC1">
        <w:rPr>
          <w:rFonts w:cstheme="minorHAnsi"/>
          <w:color w:val="000000"/>
          <w:sz w:val="22"/>
          <w:szCs w:val="22"/>
        </w:rPr>
        <w:t>4-Way Convertible Under-Cabinet Range Hood, 270 Max CFM, Black</w:t>
      </w:r>
      <w:r>
        <w:rPr>
          <w:rFonts w:cstheme="minorHAnsi"/>
          <w:color w:val="000000"/>
          <w:sz w:val="22"/>
          <w:szCs w:val="22"/>
        </w:rPr>
        <w:t xml:space="preserve"> (</w:t>
      </w:r>
      <w:r w:rsidRPr="007A6BC1">
        <w:rPr>
          <w:rFonts w:cstheme="minorHAnsi"/>
          <w:color w:val="000000"/>
          <w:sz w:val="22"/>
          <w:szCs w:val="22"/>
        </w:rPr>
        <w:t>BXT130BL</w:t>
      </w:r>
      <w:r>
        <w:rPr>
          <w:rFonts w:cstheme="minorHAnsi"/>
          <w:color w:val="000000"/>
          <w:sz w:val="22"/>
          <w:szCs w:val="22"/>
        </w:rPr>
        <w:t>)</w:t>
      </w:r>
    </w:p>
    <w:p w14:paraId="12727696" w14:textId="6F7470EB" w:rsidR="007A6BC1" w:rsidRPr="007A6BC1" w:rsidRDefault="007A6BC1" w:rsidP="007A6BC1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proofErr w:type="spellStart"/>
      <w:r w:rsidRPr="007A6BC1">
        <w:rPr>
          <w:rFonts w:cstheme="minorHAnsi"/>
          <w:color w:val="000000"/>
          <w:sz w:val="22"/>
          <w:szCs w:val="22"/>
        </w:rPr>
        <w:t>Broan</w:t>
      </w:r>
      <w:proofErr w:type="spellEnd"/>
      <w:r w:rsidRPr="007A6BC1">
        <w:rPr>
          <w:rFonts w:cstheme="minorHAnsi"/>
          <w:color w:val="000000"/>
          <w:sz w:val="22"/>
          <w:szCs w:val="22"/>
        </w:rPr>
        <w:t>® 30</w:t>
      </w:r>
      <w:r w:rsidR="00A60AF2">
        <w:rPr>
          <w:rFonts w:cstheme="minorHAnsi"/>
          <w:color w:val="000000"/>
          <w:sz w:val="22"/>
          <w:szCs w:val="22"/>
        </w:rPr>
        <w:t xml:space="preserve">" </w:t>
      </w:r>
      <w:r w:rsidRPr="007A6BC1">
        <w:rPr>
          <w:rFonts w:cstheme="minorHAnsi"/>
          <w:color w:val="000000"/>
          <w:sz w:val="22"/>
          <w:szCs w:val="22"/>
        </w:rPr>
        <w:t xml:space="preserve">Convertible Wall-Mount T-Style Chimney Range Hood, 450 </w:t>
      </w:r>
      <w:r w:rsidR="00606EB4">
        <w:rPr>
          <w:rFonts w:cstheme="minorHAnsi"/>
          <w:color w:val="000000"/>
          <w:sz w:val="22"/>
          <w:szCs w:val="22"/>
        </w:rPr>
        <w:t>Max</w:t>
      </w:r>
      <w:r w:rsidRPr="007A6BC1">
        <w:rPr>
          <w:rFonts w:cstheme="minorHAnsi"/>
          <w:color w:val="000000"/>
          <w:sz w:val="22"/>
          <w:szCs w:val="22"/>
        </w:rPr>
        <w:t xml:space="preserve"> CFM, Stainless Steel</w:t>
      </w:r>
      <w:r>
        <w:rPr>
          <w:rFonts w:cstheme="minorHAnsi"/>
          <w:color w:val="000000"/>
          <w:sz w:val="22"/>
          <w:szCs w:val="22"/>
        </w:rPr>
        <w:t xml:space="preserve"> (BWT2304SS)</w:t>
      </w:r>
    </w:p>
    <w:p w14:paraId="69128E93" w14:textId="1C2476AC" w:rsidR="007A6BC1" w:rsidRPr="007A6BC1" w:rsidRDefault="007A6BC1" w:rsidP="007A6BC1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r w:rsidRPr="007A6BC1">
        <w:rPr>
          <w:rFonts w:cstheme="minorHAnsi"/>
          <w:color w:val="000000"/>
          <w:sz w:val="22"/>
          <w:szCs w:val="22"/>
        </w:rPr>
        <w:t>30</w:t>
      </w:r>
      <w:r w:rsidR="00A60AF2">
        <w:rPr>
          <w:rFonts w:cstheme="minorHAnsi"/>
          <w:color w:val="000000"/>
          <w:sz w:val="22"/>
          <w:szCs w:val="22"/>
        </w:rPr>
        <w:t>"</w:t>
      </w:r>
      <w:r w:rsidRPr="007A6BC1">
        <w:rPr>
          <w:rFonts w:cstheme="minorHAnsi"/>
          <w:color w:val="000000"/>
          <w:sz w:val="22"/>
          <w:szCs w:val="22"/>
        </w:rPr>
        <w:t xml:space="preserve"> </w:t>
      </w:r>
      <w:r w:rsidR="00606EB4" w:rsidRPr="007A6BC1">
        <w:rPr>
          <w:rFonts w:cstheme="minorHAnsi"/>
          <w:color w:val="000000"/>
          <w:sz w:val="22"/>
          <w:szCs w:val="22"/>
        </w:rPr>
        <w:t>Pyramidal Chimney Range Hood</w:t>
      </w:r>
      <w:r w:rsidR="00606EB4">
        <w:rPr>
          <w:rFonts w:cstheme="minorHAnsi"/>
          <w:color w:val="000000"/>
          <w:sz w:val="22"/>
          <w:szCs w:val="22"/>
        </w:rPr>
        <w:t xml:space="preserve">, </w:t>
      </w:r>
      <w:r w:rsidRPr="007A6BC1">
        <w:rPr>
          <w:rFonts w:cstheme="minorHAnsi"/>
          <w:color w:val="000000"/>
          <w:sz w:val="22"/>
          <w:szCs w:val="22"/>
        </w:rPr>
        <w:t xml:space="preserve">640 </w:t>
      </w:r>
      <w:r w:rsidR="00606EB4">
        <w:rPr>
          <w:rFonts w:cstheme="minorHAnsi"/>
          <w:color w:val="000000"/>
          <w:sz w:val="22"/>
          <w:szCs w:val="22"/>
        </w:rPr>
        <w:t>Max</w:t>
      </w:r>
      <w:r w:rsidRPr="007A6BC1">
        <w:rPr>
          <w:rFonts w:cstheme="minorHAnsi"/>
          <w:color w:val="000000"/>
          <w:sz w:val="22"/>
          <w:szCs w:val="22"/>
        </w:rPr>
        <w:t xml:space="preserve"> Blower CFM</w:t>
      </w:r>
      <w:r w:rsidR="00606EB4">
        <w:rPr>
          <w:rFonts w:cstheme="minorHAnsi"/>
          <w:color w:val="000000"/>
          <w:sz w:val="22"/>
          <w:szCs w:val="22"/>
        </w:rPr>
        <w:t>,</w:t>
      </w:r>
      <w:r w:rsidR="00606EB4" w:rsidRPr="00606EB4">
        <w:rPr>
          <w:rFonts w:cstheme="minorHAnsi"/>
          <w:color w:val="000000"/>
          <w:sz w:val="22"/>
          <w:szCs w:val="22"/>
        </w:rPr>
        <w:t xml:space="preserve"> </w:t>
      </w:r>
      <w:r w:rsidR="00606EB4" w:rsidRPr="007A6BC1">
        <w:rPr>
          <w:rFonts w:cstheme="minorHAnsi"/>
          <w:color w:val="000000"/>
          <w:sz w:val="22"/>
          <w:szCs w:val="22"/>
        </w:rPr>
        <w:t>Stainless</w:t>
      </w:r>
      <w:r w:rsidR="00606EB4">
        <w:rPr>
          <w:rFonts w:cstheme="minorHAnsi"/>
          <w:color w:val="000000"/>
          <w:sz w:val="22"/>
          <w:szCs w:val="22"/>
        </w:rPr>
        <w:t xml:space="preserve"> Steel</w:t>
      </w:r>
      <w:r w:rsidRPr="007A6BC1">
        <w:rPr>
          <w:rFonts w:cstheme="minorHAnsi"/>
          <w:color w:val="000000"/>
          <w:sz w:val="22"/>
          <w:szCs w:val="22"/>
        </w:rPr>
        <w:t xml:space="preserve"> </w:t>
      </w:r>
      <w:r>
        <w:rPr>
          <w:rFonts w:cstheme="minorHAnsi"/>
          <w:color w:val="000000"/>
          <w:sz w:val="22"/>
          <w:szCs w:val="22"/>
        </w:rPr>
        <w:t>(</w:t>
      </w:r>
      <w:r w:rsidRPr="007A6BC1">
        <w:rPr>
          <w:rFonts w:cstheme="minorHAnsi"/>
          <w:color w:val="000000"/>
          <w:sz w:val="22"/>
          <w:szCs w:val="22"/>
        </w:rPr>
        <w:t>EWP1306SS</w:t>
      </w:r>
      <w:r>
        <w:rPr>
          <w:rFonts w:cstheme="minorHAnsi"/>
          <w:color w:val="000000"/>
          <w:sz w:val="22"/>
          <w:szCs w:val="22"/>
        </w:rPr>
        <w:t>)</w:t>
      </w:r>
    </w:p>
    <w:p w14:paraId="5FD77E3B" w14:textId="506125AB" w:rsidR="007A6BC1" w:rsidRPr="007A6BC1" w:rsidRDefault="007A6BC1" w:rsidP="007A6BC1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proofErr w:type="spellStart"/>
      <w:r w:rsidRPr="007A6BC1">
        <w:rPr>
          <w:rFonts w:cstheme="minorHAnsi"/>
          <w:color w:val="000000"/>
          <w:sz w:val="22"/>
          <w:szCs w:val="22"/>
        </w:rPr>
        <w:t>Broan</w:t>
      </w:r>
      <w:proofErr w:type="spellEnd"/>
      <w:r w:rsidRPr="007A6BC1">
        <w:rPr>
          <w:rFonts w:cstheme="minorHAnsi"/>
          <w:color w:val="000000"/>
          <w:sz w:val="22"/>
          <w:szCs w:val="22"/>
        </w:rPr>
        <w:t>® Elite EW46 Series 30</w:t>
      </w:r>
      <w:r w:rsidR="00A60AF2">
        <w:rPr>
          <w:rFonts w:cstheme="minorHAnsi"/>
          <w:color w:val="000000"/>
          <w:sz w:val="22"/>
          <w:szCs w:val="22"/>
        </w:rPr>
        <w:t xml:space="preserve">" </w:t>
      </w:r>
      <w:r w:rsidRPr="007A6BC1">
        <w:rPr>
          <w:rFonts w:cstheme="minorHAnsi"/>
          <w:color w:val="000000"/>
          <w:sz w:val="22"/>
          <w:szCs w:val="22"/>
        </w:rPr>
        <w:t>Convertible Curved Glass Chimney Range Hood, 460 Max Blower CFM, Stainless Steel</w:t>
      </w:r>
      <w:r>
        <w:rPr>
          <w:rFonts w:cstheme="minorHAnsi"/>
          <w:color w:val="000000"/>
          <w:sz w:val="22"/>
          <w:szCs w:val="22"/>
        </w:rPr>
        <w:t xml:space="preserve"> (</w:t>
      </w:r>
      <w:r w:rsidRPr="007A6BC1">
        <w:rPr>
          <w:rFonts w:cstheme="minorHAnsi"/>
          <w:color w:val="000000"/>
          <w:sz w:val="22"/>
          <w:szCs w:val="22"/>
        </w:rPr>
        <w:t>EW4630SS</w:t>
      </w:r>
      <w:r>
        <w:rPr>
          <w:rFonts w:cstheme="minorHAnsi"/>
          <w:color w:val="000000"/>
          <w:sz w:val="22"/>
          <w:szCs w:val="22"/>
        </w:rPr>
        <w:t>)</w:t>
      </w:r>
    </w:p>
    <w:p w14:paraId="5B78C90F" w14:textId="58833455" w:rsidR="007A6BC1" w:rsidRDefault="007A6BC1" w:rsidP="007A6BC1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proofErr w:type="spellStart"/>
      <w:r w:rsidRPr="007A6BC1">
        <w:rPr>
          <w:rFonts w:cstheme="minorHAnsi"/>
          <w:color w:val="000000"/>
          <w:sz w:val="22"/>
          <w:szCs w:val="22"/>
        </w:rPr>
        <w:t>Broan</w:t>
      </w:r>
      <w:proofErr w:type="spellEnd"/>
      <w:r w:rsidRPr="007A6BC1">
        <w:rPr>
          <w:rFonts w:cstheme="minorHAnsi"/>
          <w:color w:val="000000"/>
          <w:sz w:val="22"/>
          <w:szCs w:val="22"/>
        </w:rPr>
        <w:t>® 21</w:t>
      </w:r>
      <w:r w:rsidR="00A60AF2">
        <w:rPr>
          <w:rFonts w:cstheme="minorHAnsi"/>
          <w:color w:val="000000"/>
          <w:sz w:val="22"/>
          <w:szCs w:val="22"/>
        </w:rPr>
        <w:t xml:space="preserve">" </w:t>
      </w:r>
      <w:r w:rsidRPr="007A6BC1">
        <w:rPr>
          <w:rFonts w:cstheme="minorHAnsi"/>
          <w:color w:val="000000"/>
          <w:sz w:val="22"/>
          <w:szCs w:val="22"/>
        </w:rPr>
        <w:t>Custom Range Hood Power Pack, 450 Max Blower CFM, Stainless Steel (PN400SS)</w:t>
      </w:r>
    </w:p>
    <w:p w14:paraId="4A5943B8" w14:textId="342A9A6D" w:rsidR="007A6BC1" w:rsidRPr="007A6BC1" w:rsidRDefault="007A6BC1" w:rsidP="007A6BC1">
      <w:pPr>
        <w:numPr>
          <w:ilvl w:val="0"/>
          <w:numId w:val="3"/>
        </w:numPr>
        <w:textAlignment w:val="baseline"/>
        <w:rPr>
          <w:rFonts w:cstheme="minorHAnsi"/>
          <w:color w:val="000000"/>
          <w:sz w:val="22"/>
          <w:szCs w:val="22"/>
        </w:rPr>
      </w:pPr>
      <w:proofErr w:type="spellStart"/>
      <w:r w:rsidRPr="007A6BC1">
        <w:rPr>
          <w:rFonts w:cstheme="minorHAnsi"/>
          <w:color w:val="000000"/>
          <w:sz w:val="22"/>
          <w:szCs w:val="22"/>
        </w:rPr>
        <w:t>Broan</w:t>
      </w:r>
      <w:proofErr w:type="spellEnd"/>
      <w:r w:rsidRPr="007A6BC1">
        <w:rPr>
          <w:rFonts w:cstheme="minorHAnsi"/>
          <w:color w:val="000000"/>
          <w:sz w:val="22"/>
          <w:szCs w:val="22"/>
        </w:rPr>
        <w:t>® 30</w:t>
      </w:r>
      <w:r w:rsidR="00A60AF2">
        <w:rPr>
          <w:rFonts w:cstheme="minorHAnsi"/>
          <w:color w:val="000000"/>
          <w:sz w:val="22"/>
          <w:szCs w:val="22"/>
        </w:rPr>
        <w:t xml:space="preserve">" </w:t>
      </w:r>
      <w:r w:rsidRPr="007A6BC1">
        <w:rPr>
          <w:rFonts w:cstheme="minorHAnsi"/>
          <w:color w:val="000000"/>
          <w:sz w:val="22"/>
          <w:szCs w:val="22"/>
        </w:rPr>
        <w:t>Built-In Power Pack Insert, 350 Max Blower CFM, Stainless Steel (BBN2303SS</w:t>
      </w:r>
      <w:r>
        <w:rPr>
          <w:rFonts w:cstheme="minorHAnsi"/>
          <w:color w:val="000000"/>
          <w:sz w:val="22"/>
          <w:szCs w:val="22"/>
        </w:rPr>
        <w:t>)</w:t>
      </w:r>
    </w:p>
    <w:p w14:paraId="07A6B52A" w14:textId="569A4920" w:rsidR="009639A9" w:rsidRPr="00C23D30" w:rsidRDefault="00C23D30" w:rsidP="00C23D3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C23D30">
        <w:rPr>
          <w:rFonts w:ascii="Calibri" w:eastAsia="Times New Roman" w:hAnsi="Calibri" w:cs="Calibri"/>
          <w:color w:val="000000" w:themeColor="text1"/>
          <w:sz w:val="22"/>
          <w:szCs w:val="22"/>
        </w:rPr>
        <w:t>Broan</w:t>
      </w:r>
      <w:proofErr w:type="spellEnd"/>
      <w:r w:rsidRPr="00C23D30">
        <w:rPr>
          <w:rFonts w:ascii="Calibri" w:eastAsia="Times New Roman" w:hAnsi="Calibri" w:cs="Calibri"/>
          <w:color w:val="000000" w:themeColor="text1"/>
          <w:sz w:val="22"/>
          <w:szCs w:val="22"/>
        </w:rPr>
        <w:t>® Elite 21” Custom Range Hood Power Pack with Voice Activation</w:t>
      </w:r>
      <w:r w:rsidR="007A6BC1" w:rsidRPr="00C23D30">
        <w:rPr>
          <w:rFonts w:cstheme="minorHAnsi"/>
          <w:color w:val="000000" w:themeColor="text1"/>
          <w:sz w:val="22"/>
          <w:szCs w:val="22"/>
        </w:rPr>
        <w:t xml:space="preserve"> </w:t>
      </w:r>
      <w:r w:rsidRPr="00C23D30">
        <w:rPr>
          <w:rFonts w:cstheme="minorHAnsi"/>
          <w:color w:val="000000" w:themeColor="text1"/>
          <w:sz w:val="22"/>
          <w:szCs w:val="22"/>
        </w:rPr>
        <w:t>(</w:t>
      </w:r>
      <w:r w:rsidR="007A6BC1" w:rsidRPr="00C23D30">
        <w:rPr>
          <w:rFonts w:cstheme="minorHAnsi"/>
          <w:color w:val="000000" w:themeColor="text1"/>
          <w:sz w:val="22"/>
          <w:szCs w:val="22"/>
        </w:rPr>
        <w:t>PM600SSV</w:t>
      </w:r>
      <w:r w:rsidRPr="00C23D30">
        <w:rPr>
          <w:rFonts w:cstheme="minorHAnsi"/>
          <w:color w:val="000000" w:themeColor="text1"/>
          <w:sz w:val="22"/>
          <w:szCs w:val="22"/>
        </w:rPr>
        <w:t>)</w:t>
      </w:r>
    </w:p>
    <w:p w14:paraId="2180D2EB" w14:textId="77777777" w:rsidR="009639A9" w:rsidRDefault="009639A9" w:rsidP="009639A9">
      <w:pPr>
        <w:rPr>
          <w:rFonts w:eastAsia="Times New Roman" w:cstheme="minorHAnsi"/>
          <w:b/>
          <w:bCs/>
          <w:sz w:val="22"/>
          <w:szCs w:val="22"/>
          <w:u w:val="single"/>
        </w:rPr>
      </w:pPr>
    </w:p>
    <w:p w14:paraId="5DECD9A5" w14:textId="77777777" w:rsidR="009639A9" w:rsidRPr="007A6BC1" w:rsidRDefault="009639A9" w:rsidP="007A6BC1">
      <w:pPr>
        <w:rPr>
          <w:rFonts w:ascii="Times New Roman" w:eastAsia="Times New Roman" w:hAnsi="Times New Roman" w:cs="Times New Roman"/>
        </w:rPr>
      </w:pPr>
    </w:p>
    <w:p w14:paraId="62666E19" w14:textId="77777777" w:rsidR="009639A9" w:rsidRDefault="009639A9" w:rsidP="009639A9">
      <w:pPr>
        <w:rPr>
          <w:rFonts w:eastAsia="Times New Roman" w:cstheme="minorHAnsi"/>
          <w:sz w:val="22"/>
          <w:szCs w:val="22"/>
        </w:rPr>
      </w:pPr>
    </w:p>
    <w:p w14:paraId="3AC63E86" w14:textId="047FA60B" w:rsidR="009639A9" w:rsidRPr="007A6BC1" w:rsidRDefault="009639A9">
      <w:pPr>
        <w:rPr>
          <w:rFonts w:eastAsia="Times New Roman" w:cstheme="minorHAnsi"/>
          <w:sz w:val="22"/>
          <w:szCs w:val="22"/>
        </w:rPr>
      </w:pPr>
      <w:r w:rsidRPr="007A6BC1">
        <w:rPr>
          <w:rFonts w:eastAsia="Times New Roman" w:cstheme="minorHAnsi"/>
          <w:sz w:val="22"/>
          <w:szCs w:val="22"/>
        </w:rPr>
        <w:t>For more information, visit</w:t>
      </w:r>
      <w:r w:rsidR="007A6BC1" w:rsidRPr="007A6BC1">
        <w:rPr>
          <w:sz w:val="22"/>
          <w:szCs w:val="22"/>
        </w:rPr>
        <w:t xml:space="preserve"> </w:t>
      </w:r>
      <w:hyperlink r:id="rId6" w:history="1">
        <w:r w:rsidR="007A6BC1" w:rsidRPr="007A6BC1">
          <w:rPr>
            <w:rStyle w:val="Hyperlink"/>
            <w:sz w:val="22"/>
            <w:szCs w:val="22"/>
          </w:rPr>
          <w:t>https://www.broan-nutone.com/en-us/range-hoods</w:t>
        </w:r>
      </w:hyperlink>
      <w:r w:rsidR="007A6BC1" w:rsidRPr="007A6BC1">
        <w:rPr>
          <w:sz w:val="22"/>
          <w:szCs w:val="22"/>
        </w:rPr>
        <w:t xml:space="preserve">. </w:t>
      </w:r>
    </w:p>
    <w:sectPr w:rsidR="009639A9" w:rsidRPr="007A6BC1" w:rsidSect="00A92E8F">
      <w:pgSz w:w="12240" w:h="15840"/>
      <w:pgMar w:top="1440" w:right="1440" w:bottom="80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65AE"/>
    <w:multiLevelType w:val="hybridMultilevel"/>
    <w:tmpl w:val="27A2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4E27"/>
    <w:multiLevelType w:val="hybridMultilevel"/>
    <w:tmpl w:val="FC52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F3796"/>
    <w:multiLevelType w:val="multilevel"/>
    <w:tmpl w:val="448AD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9A01E52"/>
    <w:multiLevelType w:val="hybridMultilevel"/>
    <w:tmpl w:val="DC6C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C651B0"/>
    <w:multiLevelType w:val="hybridMultilevel"/>
    <w:tmpl w:val="0F3E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C1A28"/>
    <w:multiLevelType w:val="hybridMultilevel"/>
    <w:tmpl w:val="31807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9A9"/>
    <w:rsid w:val="0012146C"/>
    <w:rsid w:val="001B7600"/>
    <w:rsid w:val="00442741"/>
    <w:rsid w:val="00606EB4"/>
    <w:rsid w:val="007A6BC1"/>
    <w:rsid w:val="009639A9"/>
    <w:rsid w:val="00A60AF2"/>
    <w:rsid w:val="00C2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5F27A"/>
  <w15:chartTrackingRefBased/>
  <w15:docId w15:val="{32388FE6-7046-2C44-91A1-71C08931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9A9"/>
  </w:style>
  <w:style w:type="paragraph" w:styleId="Heading1">
    <w:name w:val="heading 1"/>
    <w:basedOn w:val="Normal"/>
    <w:link w:val="Heading1Char"/>
    <w:uiPriority w:val="9"/>
    <w:qFormat/>
    <w:rsid w:val="007A6BC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39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39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6BC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A6BC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4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24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2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roan-nutone.com/en-us/range-hood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Caskey</dc:creator>
  <cp:keywords/>
  <dc:description/>
  <cp:lastModifiedBy>Amanda Caskey</cp:lastModifiedBy>
  <cp:revision>3</cp:revision>
  <dcterms:created xsi:type="dcterms:W3CDTF">2022-01-24T19:09:00Z</dcterms:created>
  <dcterms:modified xsi:type="dcterms:W3CDTF">2022-01-24T21:57:00Z</dcterms:modified>
</cp:coreProperties>
</file>